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580E" w14:textId="77777777" w:rsidR="00A16EB9" w:rsidRPr="005629D2" w:rsidRDefault="00A16EB9" w:rsidP="00A16EB9">
      <w:pPr>
        <w:spacing w:line="360" w:lineRule="auto"/>
        <w:jc w:val="center"/>
        <w:rPr>
          <w:rFonts w:ascii="Century Gothic" w:hAnsi="Century Gothic"/>
          <w:b/>
          <w:color w:val="000000"/>
          <w:sz w:val="16"/>
          <w:szCs w:val="16"/>
        </w:rPr>
      </w:pPr>
      <w:r w:rsidRPr="005629D2">
        <w:rPr>
          <w:rFonts w:ascii="Century Gothic" w:hAnsi="Century Gothic"/>
          <w:b/>
          <w:bCs/>
          <w:color w:val="FF0000"/>
          <w:sz w:val="16"/>
          <w:szCs w:val="16"/>
        </w:rPr>
        <w:t xml:space="preserve">MODULO DI </w:t>
      </w:r>
      <w:proofErr w:type="gramStart"/>
      <w:r w:rsidRPr="005629D2">
        <w:rPr>
          <w:rFonts w:ascii="Century Gothic" w:hAnsi="Century Gothic"/>
          <w:b/>
          <w:bCs/>
          <w:color w:val="FF0000"/>
          <w:sz w:val="16"/>
          <w:szCs w:val="16"/>
        </w:rPr>
        <w:t>EVACUAZIONE</w:t>
      </w:r>
      <w:r w:rsidRPr="005629D2">
        <w:rPr>
          <w:rFonts w:ascii="Century Gothic" w:hAnsi="Century Gothic"/>
          <w:b/>
          <w:color w:val="000000"/>
          <w:sz w:val="16"/>
          <w:szCs w:val="16"/>
        </w:rPr>
        <w:t xml:space="preserve">  </w:t>
      </w:r>
      <w:r>
        <w:rPr>
          <w:rFonts w:ascii="Century Gothic" w:hAnsi="Century Gothic"/>
          <w:b/>
          <w:color w:val="000000"/>
          <w:sz w:val="16"/>
          <w:szCs w:val="16"/>
        </w:rPr>
        <w:t>ICS</w:t>
      </w:r>
      <w:proofErr w:type="gramEnd"/>
      <w:r>
        <w:rPr>
          <w:rFonts w:ascii="Century Gothic" w:hAnsi="Century Gothic"/>
          <w:b/>
          <w:color w:val="000000"/>
          <w:sz w:val="16"/>
          <w:szCs w:val="16"/>
        </w:rPr>
        <w:t xml:space="preserve"> CESAREO-SALGARI</w:t>
      </w:r>
      <w:r w:rsidRPr="005629D2">
        <w:rPr>
          <w:rFonts w:ascii="Century Gothic" w:hAnsi="Century Gothic"/>
          <w:b/>
          <w:color w:val="000000"/>
          <w:sz w:val="16"/>
          <w:szCs w:val="16"/>
        </w:rPr>
        <w:t xml:space="preserve"> – Palermo - </w:t>
      </w:r>
    </w:p>
    <w:p w14:paraId="47AE0A18" w14:textId="77777777" w:rsidR="00A16EB9" w:rsidRPr="005629D2" w:rsidRDefault="00A16EB9" w:rsidP="00A16EB9">
      <w:pPr>
        <w:spacing w:line="360" w:lineRule="auto"/>
        <w:jc w:val="both"/>
        <w:rPr>
          <w:rFonts w:ascii="Century Gothic" w:hAnsi="Century Gothic" w:cs="Arial"/>
          <w:b/>
          <w:color w:val="000000"/>
          <w:sz w:val="16"/>
          <w:szCs w:val="16"/>
        </w:rPr>
      </w:pPr>
      <w:r w:rsidRPr="005629D2">
        <w:rPr>
          <w:rFonts w:ascii="Century Gothic" w:hAnsi="Century Gothic" w:cs="Arial"/>
          <w:b/>
          <w:color w:val="000000"/>
          <w:sz w:val="16"/>
          <w:szCs w:val="16"/>
        </w:rPr>
        <w:t xml:space="preserve">INSERIRE I NOMINATIVI DEGLI ALUNNI e tenere copie (almeno </w:t>
      </w:r>
      <w:proofErr w:type="gramStart"/>
      <w:r w:rsidRPr="005629D2">
        <w:rPr>
          <w:rFonts w:ascii="Century Gothic" w:hAnsi="Century Gothic" w:cs="Arial"/>
          <w:b/>
          <w:color w:val="000000"/>
          <w:sz w:val="16"/>
          <w:szCs w:val="16"/>
        </w:rPr>
        <w:t>6  fotocopie</w:t>
      </w:r>
      <w:proofErr w:type="gramEnd"/>
      <w:r w:rsidRPr="005629D2">
        <w:rPr>
          <w:rFonts w:ascii="Century Gothic" w:hAnsi="Century Gothic" w:cs="Arial"/>
          <w:b/>
          <w:color w:val="000000"/>
          <w:sz w:val="16"/>
          <w:szCs w:val="16"/>
        </w:rPr>
        <w:t xml:space="preserve"> nel registro)</w:t>
      </w:r>
    </w:p>
    <w:p w14:paraId="7AC621F7" w14:textId="77777777" w:rsidR="00A16EB9" w:rsidRPr="005629D2" w:rsidRDefault="00A16EB9" w:rsidP="00A16EB9">
      <w:pPr>
        <w:spacing w:line="360" w:lineRule="auto"/>
        <w:jc w:val="both"/>
        <w:rPr>
          <w:rFonts w:ascii="Century Gothic" w:hAnsi="Century Gothic" w:cs="Arial"/>
          <w:b/>
          <w:color w:val="000000"/>
          <w:sz w:val="16"/>
          <w:szCs w:val="16"/>
        </w:rPr>
      </w:pPr>
      <w:r w:rsidRPr="005629D2">
        <w:rPr>
          <w:rFonts w:ascii="Century Gothic" w:hAnsi="Century Gothic" w:cs="Arial"/>
          <w:b/>
          <w:color w:val="000000"/>
          <w:sz w:val="16"/>
          <w:szCs w:val="16"/>
        </w:rPr>
        <w:t xml:space="preserve">ALL’ATTO DELL’EVACUAZIONE, utilizzare 2 </w:t>
      </w:r>
      <w:proofErr w:type="gramStart"/>
      <w:r w:rsidRPr="005629D2">
        <w:rPr>
          <w:rFonts w:ascii="Century Gothic" w:hAnsi="Century Gothic" w:cs="Arial"/>
          <w:b/>
          <w:color w:val="000000"/>
          <w:sz w:val="16"/>
          <w:szCs w:val="16"/>
        </w:rPr>
        <w:t>copie,  UNA</w:t>
      </w:r>
      <w:proofErr w:type="gramEnd"/>
      <w:r w:rsidRPr="005629D2">
        <w:rPr>
          <w:rFonts w:ascii="Century Gothic" w:hAnsi="Century Gothic" w:cs="Arial"/>
          <w:b/>
          <w:color w:val="000000"/>
          <w:sz w:val="16"/>
          <w:szCs w:val="16"/>
        </w:rPr>
        <w:t xml:space="preserve"> COPIA VERRA’ CONSEGNATA AL RESPONSABILE DEL PUNTO DI RACCOLTA E L’ALTRA SARA’ UTILIZZATA PER LA FIRMA EVENTUALE  DEI GENITORI CHE  PRENDERANNO IN CONSEGNA I MINORI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567"/>
        <w:gridCol w:w="2567"/>
      </w:tblGrid>
      <w:tr w:rsidR="00EE3546" w:rsidRPr="005629D2" w14:paraId="68D519EB" w14:textId="77777777" w:rsidTr="00D15398">
        <w:tc>
          <w:tcPr>
            <w:tcW w:w="1951" w:type="dxa"/>
          </w:tcPr>
          <w:p w14:paraId="1E120C79" w14:textId="77777777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AULA N.</w:t>
            </w:r>
          </w:p>
        </w:tc>
        <w:tc>
          <w:tcPr>
            <w:tcW w:w="1985" w:type="dxa"/>
          </w:tcPr>
          <w:p w14:paraId="35754EA8" w14:textId="77777777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1842" w:type="dxa"/>
          </w:tcPr>
          <w:p w14:paraId="70574E8E" w14:textId="77777777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PIANO</w:t>
            </w:r>
          </w:p>
        </w:tc>
        <w:tc>
          <w:tcPr>
            <w:tcW w:w="2567" w:type="dxa"/>
          </w:tcPr>
          <w:p w14:paraId="2117015E" w14:textId="77777777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PUNTO DI RACCOLTA</w:t>
            </w:r>
          </w:p>
        </w:tc>
        <w:tc>
          <w:tcPr>
            <w:tcW w:w="2567" w:type="dxa"/>
          </w:tcPr>
          <w:p w14:paraId="606DA162" w14:textId="6E3D98D3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PLESSO</w:t>
            </w:r>
          </w:p>
        </w:tc>
      </w:tr>
      <w:tr w:rsidR="00EE3546" w:rsidRPr="005629D2" w14:paraId="63A4A170" w14:textId="77777777" w:rsidTr="00F44AD7">
        <w:tc>
          <w:tcPr>
            <w:tcW w:w="1951" w:type="dxa"/>
          </w:tcPr>
          <w:p w14:paraId="52504D19" w14:textId="77777777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  <w:p w14:paraId="6DAA942B" w14:textId="77777777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031887" w14:textId="77777777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5D0C3E4" w14:textId="77777777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</w:tcPr>
          <w:p w14:paraId="4FF316A3" w14:textId="77777777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</w:tcPr>
          <w:p w14:paraId="74F7DB4A" w14:textId="5F40B1D5" w:rsidR="00EE3546" w:rsidRPr="005629D2" w:rsidRDefault="00EE3546" w:rsidP="00CB4EDF">
            <w:pPr>
              <w:spacing w:line="360" w:lineRule="auto"/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DD233C2" w14:textId="77777777" w:rsidR="00A16EB9" w:rsidRPr="005629D2" w:rsidRDefault="00A16EB9" w:rsidP="00A16EB9">
      <w:pPr>
        <w:spacing w:line="360" w:lineRule="auto"/>
        <w:jc w:val="both"/>
        <w:rPr>
          <w:rFonts w:ascii="Century Gothic" w:hAnsi="Century Gothic" w:cs="Arial"/>
          <w:b/>
          <w:color w:val="000000"/>
          <w:sz w:val="16"/>
          <w:szCs w:val="16"/>
        </w:rPr>
      </w:pPr>
      <w:r w:rsidRPr="005629D2">
        <w:rPr>
          <w:rFonts w:ascii="Century Gothic" w:hAnsi="Century Gothic" w:cs="Arial"/>
          <w:b/>
          <w:color w:val="000000"/>
          <w:sz w:val="16"/>
          <w:szCs w:val="16"/>
        </w:rPr>
        <w:t xml:space="preserve">Elenco alunni                        Verifica presenza                                                       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500"/>
        <w:gridCol w:w="1701"/>
        <w:gridCol w:w="2693"/>
        <w:gridCol w:w="567"/>
        <w:gridCol w:w="1808"/>
      </w:tblGrid>
      <w:tr w:rsidR="00A16EB9" w:rsidRPr="005629D2" w14:paraId="058C28A8" w14:textId="77777777" w:rsidTr="00CB4EDF">
        <w:tc>
          <w:tcPr>
            <w:tcW w:w="3719" w:type="dxa"/>
          </w:tcPr>
          <w:p w14:paraId="44186CCC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</w:t>
            </w:r>
          </w:p>
          <w:p w14:paraId="7812A759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7EAAE7FB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7D9282B0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78AC998A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 </w:t>
            </w:r>
          </w:p>
        </w:tc>
        <w:tc>
          <w:tcPr>
            <w:tcW w:w="2693" w:type="dxa"/>
          </w:tcPr>
          <w:p w14:paraId="108B29DD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45D1B7F6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198B2672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0A4EA13C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 </w:t>
            </w:r>
          </w:p>
        </w:tc>
      </w:tr>
      <w:tr w:rsidR="00A16EB9" w:rsidRPr="005629D2" w14:paraId="50B8BDAC" w14:textId="77777777" w:rsidTr="00CB4EDF">
        <w:tc>
          <w:tcPr>
            <w:tcW w:w="3719" w:type="dxa"/>
          </w:tcPr>
          <w:p w14:paraId="6D006ECC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</w:t>
            </w:r>
          </w:p>
          <w:p w14:paraId="44A78A09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6A6753E8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190AE6EA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52496D9B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65FEC1E7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796198A6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302A216D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5B5115A8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5F969F1D" w14:textId="77777777" w:rsidTr="00CB4EDF">
        <w:tc>
          <w:tcPr>
            <w:tcW w:w="3719" w:type="dxa"/>
          </w:tcPr>
          <w:p w14:paraId="5A51620C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3</w:t>
            </w:r>
          </w:p>
          <w:p w14:paraId="7F2B5C25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3D7AE5F6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2ED4E536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386A1019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57F873DC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7181A486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15918E36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0C0965E4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230D7834" w14:textId="77777777" w:rsidTr="00CB4EDF">
        <w:tc>
          <w:tcPr>
            <w:tcW w:w="3719" w:type="dxa"/>
          </w:tcPr>
          <w:p w14:paraId="3062F9B9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4</w:t>
            </w:r>
          </w:p>
          <w:p w14:paraId="6012EE0B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514312E8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1539323D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4E490D79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6396C774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2A6E8795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6D541BD2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4EBC2613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4BB9774E" w14:textId="77777777" w:rsidTr="00CB4EDF">
        <w:tc>
          <w:tcPr>
            <w:tcW w:w="3719" w:type="dxa"/>
          </w:tcPr>
          <w:p w14:paraId="56C91970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5</w:t>
            </w:r>
          </w:p>
          <w:p w14:paraId="7BE1C084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1EA37833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0046F3E7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3D07A150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68C43CF9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4B640C8D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58424CDF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028BE414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0587DD83" w14:textId="77777777" w:rsidTr="00CB4EDF">
        <w:tc>
          <w:tcPr>
            <w:tcW w:w="3719" w:type="dxa"/>
          </w:tcPr>
          <w:p w14:paraId="2522D357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6</w:t>
            </w:r>
          </w:p>
          <w:p w14:paraId="44127F94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14B53BD7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07C5703D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3C6F926D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1F513744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09C1F31D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709856FB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1F4DC4E9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5064E685" w14:textId="77777777" w:rsidTr="00CB4EDF">
        <w:tc>
          <w:tcPr>
            <w:tcW w:w="3719" w:type="dxa"/>
          </w:tcPr>
          <w:p w14:paraId="4849AD47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7</w:t>
            </w:r>
          </w:p>
          <w:p w14:paraId="4D894998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26D92D07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74A13317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6731F97B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033CD4E7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FC06700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233C56FA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5CE1757B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23BA1C11" w14:textId="77777777" w:rsidTr="00CB4EDF">
        <w:tc>
          <w:tcPr>
            <w:tcW w:w="3719" w:type="dxa"/>
          </w:tcPr>
          <w:p w14:paraId="49EC594D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8</w:t>
            </w:r>
          </w:p>
          <w:p w14:paraId="0B2AC8C6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036519B1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589752E5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405412DA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7464121B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3E1778A4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257BF589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1F8746F6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014D71D4" w14:textId="77777777" w:rsidTr="00CB4EDF">
        <w:tc>
          <w:tcPr>
            <w:tcW w:w="3719" w:type="dxa"/>
          </w:tcPr>
          <w:p w14:paraId="35D383B4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9</w:t>
            </w:r>
          </w:p>
          <w:p w14:paraId="0E706DD4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0A3224E7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40BE5EF3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624D707C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4FE12794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0BB82D23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33A85F6C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5D61858E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49B7AC82" w14:textId="77777777" w:rsidTr="00CB4EDF">
        <w:tc>
          <w:tcPr>
            <w:tcW w:w="3719" w:type="dxa"/>
          </w:tcPr>
          <w:p w14:paraId="1314924F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10</w:t>
            </w:r>
          </w:p>
          <w:p w14:paraId="173D8E56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2F8A299C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626B15E1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413356E1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6998DABD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280C7F2B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02776DCA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3ABB97B4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1B9EB316" w14:textId="77777777" w:rsidTr="00CB4EDF">
        <w:tc>
          <w:tcPr>
            <w:tcW w:w="3719" w:type="dxa"/>
          </w:tcPr>
          <w:p w14:paraId="2661D916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11</w:t>
            </w:r>
          </w:p>
          <w:p w14:paraId="12D1DD03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18188286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7F541EA0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5927D90F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68BEF4E1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00C5532E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2D14AD5B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0D4B44E5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184E3F06" w14:textId="77777777" w:rsidTr="00CB4EDF">
        <w:tc>
          <w:tcPr>
            <w:tcW w:w="3719" w:type="dxa"/>
          </w:tcPr>
          <w:p w14:paraId="3249236E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12</w:t>
            </w:r>
          </w:p>
          <w:p w14:paraId="3AE0F948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63C817D5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0E473247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5C6096D9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0087E07F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7BC1D8F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06C6E459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1732F0D8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  <w:tr w:rsidR="00A16EB9" w:rsidRPr="005629D2" w14:paraId="3878E7BF" w14:textId="77777777" w:rsidTr="00CB4EDF">
        <w:tc>
          <w:tcPr>
            <w:tcW w:w="3719" w:type="dxa"/>
          </w:tcPr>
          <w:p w14:paraId="0CD497A2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13</w:t>
            </w:r>
          </w:p>
          <w:p w14:paraId="52C9DC25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</w:tcPr>
          <w:p w14:paraId="250F5D6C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SI</w:t>
            </w:r>
          </w:p>
        </w:tc>
        <w:tc>
          <w:tcPr>
            <w:tcW w:w="1701" w:type="dxa"/>
          </w:tcPr>
          <w:p w14:paraId="597FB3E0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132488B2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  <w:tc>
          <w:tcPr>
            <w:tcW w:w="2693" w:type="dxa"/>
          </w:tcPr>
          <w:p w14:paraId="7B9CD2DA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14:paraId="4A51EC42" w14:textId="77777777" w:rsidR="00A16EB9" w:rsidRPr="005629D2" w:rsidRDefault="00A16EB9" w:rsidP="00CB4EDF">
            <w:pPr>
              <w:rPr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SI</w:t>
            </w:r>
          </w:p>
        </w:tc>
        <w:tc>
          <w:tcPr>
            <w:tcW w:w="1808" w:type="dxa"/>
          </w:tcPr>
          <w:p w14:paraId="43E16B94" w14:textId="77777777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assente</w:t>
            </w:r>
          </w:p>
          <w:p w14:paraId="39E8F12C" w14:textId="77777777" w:rsidR="00A16EB9" w:rsidRPr="005629D2" w:rsidRDefault="00A16EB9" w:rsidP="00CB4EDF">
            <w:pPr>
              <w:ind w:left="170"/>
              <w:rPr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disperso</w:t>
            </w:r>
          </w:p>
        </w:tc>
      </w:tr>
    </w:tbl>
    <w:p w14:paraId="115F5E29" w14:textId="77777777" w:rsidR="00A16EB9" w:rsidRPr="005629D2" w:rsidRDefault="00A16EB9" w:rsidP="00A16EB9">
      <w:pPr>
        <w:spacing w:line="360" w:lineRule="auto"/>
        <w:jc w:val="both"/>
        <w:rPr>
          <w:rFonts w:ascii="Century Gothic" w:hAnsi="Century Gothic" w:cs="Arial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A16EB9" w:rsidRPr="005629D2" w14:paraId="7C00204E" w14:textId="77777777" w:rsidTr="00CB4EDF">
        <w:tc>
          <w:tcPr>
            <w:tcW w:w="10912" w:type="dxa"/>
          </w:tcPr>
          <w:p w14:paraId="12AC0138" w14:textId="5E9B1A2C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CAUSA DELL’EVACUAZIONE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   </w:t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terremoto  prova programmata     </w:t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incendio prova programmata </w:t>
            </w:r>
            <w:r w:rsidR="00FC4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FC4C1F"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="00FC4C1F"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C4C1F">
              <w:rPr>
                <w:rFonts w:ascii="Arial" w:hAnsi="Arial" w:cs="Arial"/>
                <w:b/>
                <w:bCs/>
                <w:sz w:val="16"/>
                <w:szCs w:val="16"/>
              </w:rPr>
              <w:t>nube tossica prova programmata</w:t>
            </w:r>
          </w:p>
          <w:p w14:paraId="6BB78F44" w14:textId="7E984FA2" w:rsidR="00A16EB9" w:rsidRPr="005629D2" w:rsidRDefault="00A16EB9" w:rsidP="00CB4EDF">
            <w:pPr>
              <w:spacing w:line="360" w:lineRule="auto"/>
              <w:ind w:left="170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terremoto prova NON PROGRAMMATA    </w:t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incendio prova NON PROGRAMMATA       </w:t>
            </w:r>
            <w:r w:rsidR="00FC4C1F" w:rsidRPr="005629D2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="00FC4C1F" w:rsidRPr="00562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C4C1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nube tossica NON PROGRAMMATA       </w:t>
            </w:r>
          </w:p>
        </w:tc>
      </w:tr>
      <w:tr w:rsidR="00A16EB9" w:rsidRPr="005629D2" w14:paraId="4F4E4FA3" w14:textId="77777777" w:rsidTr="00CB4EDF">
        <w:trPr>
          <w:trHeight w:val="1028"/>
        </w:trPr>
        <w:tc>
          <w:tcPr>
            <w:tcW w:w="10912" w:type="dxa"/>
          </w:tcPr>
          <w:p w14:paraId="2BE4533D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629D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 </w:t>
            </w:r>
            <w:r w:rsidRPr="005629D2">
              <w:rPr>
                <w:rFonts w:ascii="Century Gothic" w:hAnsi="Century Gothic" w:cs="Arial"/>
                <w:b/>
                <w:bCs/>
                <w:sz w:val="16"/>
                <w:szCs w:val="16"/>
              </w:rPr>
              <w:t>Elenco nominativo degli alunni dispersi/ feriti</w:t>
            </w:r>
          </w:p>
          <w:p w14:paraId="715A0B39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  <w:p w14:paraId="266D6F29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</w:tr>
      <w:tr w:rsidR="00A16EB9" w:rsidRPr="005629D2" w14:paraId="043AF08C" w14:textId="77777777" w:rsidTr="00CB4EDF">
        <w:trPr>
          <w:trHeight w:val="1028"/>
        </w:trPr>
        <w:tc>
          <w:tcPr>
            <w:tcW w:w="10912" w:type="dxa"/>
          </w:tcPr>
          <w:p w14:paraId="0A51EE98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Tempi della prova: dalle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ore____________alle</w:t>
            </w:r>
            <w:proofErr w:type="spellEnd"/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ore _________________minuti_________________</w:t>
            </w:r>
          </w:p>
        </w:tc>
      </w:tr>
      <w:tr w:rsidR="00A16EB9" w:rsidRPr="005629D2" w14:paraId="5E101ED9" w14:textId="77777777" w:rsidTr="00CB4EDF">
        <w:trPr>
          <w:trHeight w:val="1028"/>
        </w:trPr>
        <w:tc>
          <w:tcPr>
            <w:tcW w:w="10912" w:type="dxa"/>
          </w:tcPr>
          <w:p w14:paraId="642AEE98" w14:textId="77777777" w:rsidR="00A16EB9" w:rsidRPr="005629D2" w:rsidRDefault="00A16EB9" w:rsidP="00CB4EDF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Problemi emersi da segnalare:</w:t>
            </w:r>
          </w:p>
        </w:tc>
      </w:tr>
    </w:tbl>
    <w:p w14:paraId="2B7C5EAC" w14:textId="77777777" w:rsidR="00A16EB9" w:rsidRPr="005629D2" w:rsidRDefault="00A16EB9" w:rsidP="00A16EB9">
      <w:pPr>
        <w:spacing w:line="360" w:lineRule="auto"/>
        <w:jc w:val="both"/>
        <w:rPr>
          <w:rFonts w:ascii="Century Gothic" w:hAnsi="Century Gothic" w:cs="Arial"/>
          <w:b/>
          <w:color w:val="000000"/>
          <w:sz w:val="16"/>
          <w:szCs w:val="16"/>
        </w:rPr>
      </w:pPr>
    </w:p>
    <w:p w14:paraId="5D48BF47" w14:textId="77777777" w:rsidR="00A16EB9" w:rsidRPr="009A3FEA" w:rsidRDefault="00A16EB9" w:rsidP="00A16EB9">
      <w:pPr>
        <w:spacing w:line="360" w:lineRule="auto"/>
        <w:jc w:val="both"/>
        <w:rPr>
          <w:rFonts w:ascii="Century Gothic" w:hAnsi="Century Gothic" w:cs="Arial"/>
          <w:b/>
          <w:color w:val="000000"/>
          <w:sz w:val="20"/>
          <w:szCs w:val="20"/>
        </w:rPr>
      </w:pPr>
      <w:r w:rsidRPr="005629D2">
        <w:rPr>
          <w:rFonts w:ascii="Century Gothic" w:hAnsi="Century Gothic" w:cs="Arial"/>
          <w:b/>
          <w:color w:val="000000"/>
          <w:sz w:val="16"/>
          <w:szCs w:val="16"/>
        </w:rPr>
        <w:t>Data                                                                                                                               firma insegnanti</w:t>
      </w:r>
    </w:p>
    <w:p w14:paraId="46B7DF5E" w14:textId="04867D8D" w:rsidR="00602368" w:rsidRDefault="00602368" w:rsidP="00D46DE3">
      <w:pPr>
        <w:pStyle w:val="Corpotesto"/>
        <w:spacing w:before="307"/>
        <w:jc w:val="center"/>
        <w:rPr>
          <w:sz w:val="24"/>
        </w:rPr>
      </w:pPr>
    </w:p>
    <w:sectPr w:rsidR="00602368" w:rsidSect="00D46DE3">
      <w:pgSz w:w="11910" w:h="16840"/>
      <w:pgMar w:top="580" w:right="428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92E"/>
    <w:multiLevelType w:val="hybridMultilevel"/>
    <w:tmpl w:val="C14E4FF8"/>
    <w:lvl w:ilvl="0" w:tplc="4B6A90FE">
      <w:numFmt w:val="bullet"/>
      <w:lvlText w:val=""/>
      <w:lvlJc w:val="left"/>
      <w:pPr>
        <w:ind w:left="50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DE1206A8">
      <w:numFmt w:val="bullet"/>
      <w:lvlText w:val="•"/>
      <w:lvlJc w:val="left"/>
      <w:pPr>
        <w:ind w:left="683" w:hanging="346"/>
      </w:pPr>
      <w:rPr>
        <w:rFonts w:hint="default"/>
        <w:lang w:val="it-IT" w:eastAsia="en-US" w:bidi="ar-SA"/>
      </w:rPr>
    </w:lvl>
    <w:lvl w:ilvl="2" w:tplc="9730B498">
      <w:numFmt w:val="bullet"/>
      <w:lvlText w:val="•"/>
      <w:lvlJc w:val="left"/>
      <w:pPr>
        <w:ind w:left="866" w:hanging="346"/>
      </w:pPr>
      <w:rPr>
        <w:rFonts w:hint="default"/>
        <w:lang w:val="it-IT" w:eastAsia="en-US" w:bidi="ar-SA"/>
      </w:rPr>
    </w:lvl>
    <w:lvl w:ilvl="3" w:tplc="DFF41094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4" w:tplc="7F86BF38">
      <w:numFmt w:val="bullet"/>
      <w:lvlText w:val="•"/>
      <w:lvlJc w:val="left"/>
      <w:pPr>
        <w:ind w:left="1232" w:hanging="346"/>
      </w:pPr>
      <w:rPr>
        <w:rFonts w:hint="default"/>
        <w:lang w:val="it-IT" w:eastAsia="en-US" w:bidi="ar-SA"/>
      </w:rPr>
    </w:lvl>
    <w:lvl w:ilvl="5" w:tplc="6FEAF160">
      <w:numFmt w:val="bullet"/>
      <w:lvlText w:val="•"/>
      <w:lvlJc w:val="left"/>
      <w:pPr>
        <w:ind w:left="1415" w:hanging="346"/>
      </w:pPr>
      <w:rPr>
        <w:rFonts w:hint="default"/>
        <w:lang w:val="it-IT" w:eastAsia="en-US" w:bidi="ar-SA"/>
      </w:rPr>
    </w:lvl>
    <w:lvl w:ilvl="6" w:tplc="8ECA8580">
      <w:numFmt w:val="bullet"/>
      <w:lvlText w:val="•"/>
      <w:lvlJc w:val="left"/>
      <w:pPr>
        <w:ind w:left="1598" w:hanging="346"/>
      </w:pPr>
      <w:rPr>
        <w:rFonts w:hint="default"/>
        <w:lang w:val="it-IT" w:eastAsia="en-US" w:bidi="ar-SA"/>
      </w:rPr>
    </w:lvl>
    <w:lvl w:ilvl="7" w:tplc="F2FA064A">
      <w:numFmt w:val="bullet"/>
      <w:lvlText w:val="•"/>
      <w:lvlJc w:val="left"/>
      <w:pPr>
        <w:ind w:left="1781" w:hanging="346"/>
      </w:pPr>
      <w:rPr>
        <w:rFonts w:hint="default"/>
        <w:lang w:val="it-IT" w:eastAsia="en-US" w:bidi="ar-SA"/>
      </w:rPr>
    </w:lvl>
    <w:lvl w:ilvl="8" w:tplc="A6327B4E">
      <w:numFmt w:val="bullet"/>
      <w:lvlText w:val="•"/>
      <w:lvlJc w:val="left"/>
      <w:pPr>
        <w:ind w:left="1964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578665F0"/>
    <w:multiLevelType w:val="hybridMultilevel"/>
    <w:tmpl w:val="CA2EDF30"/>
    <w:lvl w:ilvl="0" w:tplc="CE38C7B4">
      <w:numFmt w:val="bullet"/>
      <w:lvlText w:val=""/>
      <w:lvlJc w:val="left"/>
      <w:pPr>
        <w:ind w:left="623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B7F4BB9A">
      <w:numFmt w:val="bullet"/>
      <w:lvlText w:val="•"/>
      <w:lvlJc w:val="left"/>
      <w:pPr>
        <w:ind w:left="791" w:hanging="346"/>
      </w:pPr>
      <w:rPr>
        <w:rFonts w:hint="default"/>
        <w:lang w:val="it-IT" w:eastAsia="en-US" w:bidi="ar-SA"/>
      </w:rPr>
    </w:lvl>
    <w:lvl w:ilvl="2" w:tplc="8CC4DD0C">
      <w:numFmt w:val="bullet"/>
      <w:lvlText w:val="•"/>
      <w:lvlJc w:val="left"/>
      <w:pPr>
        <w:ind w:left="962" w:hanging="346"/>
      </w:pPr>
      <w:rPr>
        <w:rFonts w:hint="default"/>
        <w:lang w:val="it-IT" w:eastAsia="en-US" w:bidi="ar-SA"/>
      </w:rPr>
    </w:lvl>
    <w:lvl w:ilvl="3" w:tplc="D568B79A">
      <w:numFmt w:val="bullet"/>
      <w:lvlText w:val="•"/>
      <w:lvlJc w:val="left"/>
      <w:pPr>
        <w:ind w:left="1133" w:hanging="346"/>
      </w:pPr>
      <w:rPr>
        <w:rFonts w:hint="default"/>
        <w:lang w:val="it-IT" w:eastAsia="en-US" w:bidi="ar-SA"/>
      </w:rPr>
    </w:lvl>
    <w:lvl w:ilvl="4" w:tplc="FC2A881C">
      <w:numFmt w:val="bullet"/>
      <w:lvlText w:val="•"/>
      <w:lvlJc w:val="left"/>
      <w:pPr>
        <w:ind w:left="1304" w:hanging="346"/>
      </w:pPr>
      <w:rPr>
        <w:rFonts w:hint="default"/>
        <w:lang w:val="it-IT" w:eastAsia="en-US" w:bidi="ar-SA"/>
      </w:rPr>
    </w:lvl>
    <w:lvl w:ilvl="5" w:tplc="FCBA16A4">
      <w:numFmt w:val="bullet"/>
      <w:lvlText w:val="•"/>
      <w:lvlJc w:val="left"/>
      <w:pPr>
        <w:ind w:left="1476" w:hanging="346"/>
      </w:pPr>
      <w:rPr>
        <w:rFonts w:hint="default"/>
        <w:lang w:val="it-IT" w:eastAsia="en-US" w:bidi="ar-SA"/>
      </w:rPr>
    </w:lvl>
    <w:lvl w:ilvl="6" w:tplc="E01648A8">
      <w:numFmt w:val="bullet"/>
      <w:lvlText w:val="•"/>
      <w:lvlJc w:val="left"/>
      <w:pPr>
        <w:ind w:left="1647" w:hanging="346"/>
      </w:pPr>
      <w:rPr>
        <w:rFonts w:hint="default"/>
        <w:lang w:val="it-IT" w:eastAsia="en-US" w:bidi="ar-SA"/>
      </w:rPr>
    </w:lvl>
    <w:lvl w:ilvl="7" w:tplc="A1DCED0A">
      <w:numFmt w:val="bullet"/>
      <w:lvlText w:val="•"/>
      <w:lvlJc w:val="left"/>
      <w:pPr>
        <w:ind w:left="1818" w:hanging="346"/>
      </w:pPr>
      <w:rPr>
        <w:rFonts w:hint="default"/>
        <w:lang w:val="it-IT" w:eastAsia="en-US" w:bidi="ar-SA"/>
      </w:rPr>
    </w:lvl>
    <w:lvl w:ilvl="8" w:tplc="51B63FFC">
      <w:numFmt w:val="bullet"/>
      <w:lvlText w:val="•"/>
      <w:lvlJc w:val="left"/>
      <w:pPr>
        <w:ind w:left="1989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6D9E179D"/>
    <w:multiLevelType w:val="hybridMultilevel"/>
    <w:tmpl w:val="478EA660"/>
    <w:lvl w:ilvl="0" w:tplc="355A3428">
      <w:numFmt w:val="bullet"/>
      <w:lvlText w:val=""/>
      <w:lvlJc w:val="left"/>
      <w:pPr>
        <w:ind w:left="417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A485C72">
      <w:numFmt w:val="bullet"/>
      <w:lvlText w:val="•"/>
      <w:lvlJc w:val="left"/>
      <w:pPr>
        <w:ind w:left="611" w:hanging="346"/>
      </w:pPr>
      <w:rPr>
        <w:rFonts w:hint="default"/>
        <w:lang w:val="it-IT" w:eastAsia="en-US" w:bidi="ar-SA"/>
      </w:rPr>
    </w:lvl>
    <w:lvl w:ilvl="2" w:tplc="04408C2C">
      <w:numFmt w:val="bullet"/>
      <w:lvlText w:val="•"/>
      <w:lvlJc w:val="left"/>
      <w:pPr>
        <w:ind w:left="802" w:hanging="346"/>
      </w:pPr>
      <w:rPr>
        <w:rFonts w:hint="default"/>
        <w:lang w:val="it-IT" w:eastAsia="en-US" w:bidi="ar-SA"/>
      </w:rPr>
    </w:lvl>
    <w:lvl w:ilvl="3" w:tplc="F33E398C">
      <w:numFmt w:val="bullet"/>
      <w:lvlText w:val="•"/>
      <w:lvlJc w:val="left"/>
      <w:pPr>
        <w:ind w:left="993" w:hanging="346"/>
      </w:pPr>
      <w:rPr>
        <w:rFonts w:hint="default"/>
        <w:lang w:val="it-IT" w:eastAsia="en-US" w:bidi="ar-SA"/>
      </w:rPr>
    </w:lvl>
    <w:lvl w:ilvl="4" w:tplc="062C0980">
      <w:numFmt w:val="bullet"/>
      <w:lvlText w:val="•"/>
      <w:lvlJc w:val="left"/>
      <w:pPr>
        <w:ind w:left="1184" w:hanging="346"/>
      </w:pPr>
      <w:rPr>
        <w:rFonts w:hint="default"/>
        <w:lang w:val="it-IT" w:eastAsia="en-US" w:bidi="ar-SA"/>
      </w:rPr>
    </w:lvl>
    <w:lvl w:ilvl="5" w:tplc="BF42ED96">
      <w:numFmt w:val="bullet"/>
      <w:lvlText w:val="•"/>
      <w:lvlJc w:val="left"/>
      <w:pPr>
        <w:ind w:left="1375" w:hanging="346"/>
      </w:pPr>
      <w:rPr>
        <w:rFonts w:hint="default"/>
        <w:lang w:val="it-IT" w:eastAsia="en-US" w:bidi="ar-SA"/>
      </w:rPr>
    </w:lvl>
    <w:lvl w:ilvl="6" w:tplc="4CFCBB2A">
      <w:numFmt w:val="bullet"/>
      <w:lvlText w:val="•"/>
      <w:lvlJc w:val="left"/>
      <w:pPr>
        <w:ind w:left="1566" w:hanging="346"/>
      </w:pPr>
      <w:rPr>
        <w:rFonts w:hint="default"/>
        <w:lang w:val="it-IT" w:eastAsia="en-US" w:bidi="ar-SA"/>
      </w:rPr>
    </w:lvl>
    <w:lvl w:ilvl="7" w:tplc="D846A21A">
      <w:numFmt w:val="bullet"/>
      <w:lvlText w:val="•"/>
      <w:lvlJc w:val="left"/>
      <w:pPr>
        <w:ind w:left="1757" w:hanging="346"/>
      </w:pPr>
      <w:rPr>
        <w:rFonts w:hint="default"/>
        <w:lang w:val="it-IT" w:eastAsia="en-US" w:bidi="ar-SA"/>
      </w:rPr>
    </w:lvl>
    <w:lvl w:ilvl="8" w:tplc="70D0443E">
      <w:numFmt w:val="bullet"/>
      <w:lvlText w:val="•"/>
      <w:lvlJc w:val="left"/>
      <w:pPr>
        <w:ind w:left="1948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68"/>
    <w:rsid w:val="001F6500"/>
    <w:rsid w:val="004A5EC6"/>
    <w:rsid w:val="004C1BB0"/>
    <w:rsid w:val="00602368"/>
    <w:rsid w:val="00854C35"/>
    <w:rsid w:val="00865D3D"/>
    <w:rsid w:val="00873780"/>
    <w:rsid w:val="00A16EB9"/>
    <w:rsid w:val="00B335C5"/>
    <w:rsid w:val="00D46DE3"/>
    <w:rsid w:val="00E4721B"/>
    <w:rsid w:val="00EE3546"/>
    <w:rsid w:val="00F152A6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9B7D"/>
  <w15:docId w15:val="{A27A9B6E-A91A-4E2A-AD88-88810EFB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699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3"/>
      <w:ind w:left="1897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link w:val="TitoloCarattere"/>
    <w:uiPriority w:val="1"/>
    <w:qFormat/>
    <w:pPr>
      <w:spacing w:before="266"/>
      <w:ind w:right="473"/>
      <w:jc w:val="center"/>
    </w:pPr>
    <w:rPr>
      <w:rFonts w:ascii="Courier New" w:eastAsia="Courier New" w:hAnsi="Courier New" w:cs="Courier New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sid w:val="001F6500"/>
    <w:rPr>
      <w:rFonts w:ascii="Courier New" w:eastAsia="Courier New" w:hAnsi="Courier New" w:cs="Courier New"/>
      <w:b/>
      <w:bCs/>
      <w:sz w:val="36"/>
      <w:szCs w:val="36"/>
      <w:u w:val="singl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EC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cp:lastPrinted>2024-11-04T09:30:00Z</cp:lastPrinted>
  <dcterms:created xsi:type="dcterms:W3CDTF">2024-10-21T06:34:00Z</dcterms:created>
  <dcterms:modified xsi:type="dcterms:W3CDTF">2024-11-04T09:44:00Z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  <property fmtid="{D5CDD505-2E9C-101B-9397-08002B2CF9AE}" pid="3" name="Producer">
    <vt:lpwstr>3-Heights™ PDF Merge Split Shell 6.12.1.11 (http://www.pdf-tools.com)</vt:lpwstr>
  </property>
</Properties>
</file>